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C0CD" w14:textId="7C630D2F" w:rsidR="00563B12" w:rsidRDefault="003437C2">
      <w:pPr>
        <w:rPr>
          <w:b/>
          <w:bCs/>
          <w:sz w:val="32"/>
          <w:szCs w:val="32"/>
        </w:rPr>
      </w:pPr>
      <w:r w:rsidRPr="00A211C2">
        <w:rPr>
          <w:b/>
          <w:bCs/>
          <w:sz w:val="32"/>
          <w:szCs w:val="32"/>
        </w:rPr>
        <w:t>Opgaver til ”enhver kontakt efterlader spor”</w:t>
      </w:r>
    </w:p>
    <w:p w14:paraId="6A93D7FA" w14:textId="77777777" w:rsidR="00A211C2" w:rsidRDefault="00A211C2">
      <w:pPr>
        <w:rPr>
          <w:b/>
          <w:bCs/>
          <w:sz w:val="32"/>
          <w:szCs w:val="32"/>
        </w:rPr>
      </w:pPr>
    </w:p>
    <w:p w14:paraId="53CF6405" w14:textId="77777777" w:rsidR="00A211C2" w:rsidRPr="00A211C2" w:rsidRDefault="00A211C2" w:rsidP="00A211C2">
      <w:pPr>
        <w:rPr>
          <w:i/>
          <w:iCs/>
        </w:rPr>
      </w:pPr>
      <w:r w:rsidRPr="00A211C2">
        <w:rPr>
          <w:i/>
          <w:iCs/>
        </w:rPr>
        <w:t xml:space="preserve">Kopier dit arbejde ind i elevfeedback inden modulet er slut. </w:t>
      </w:r>
    </w:p>
    <w:p w14:paraId="66B91C79" w14:textId="77777777" w:rsidR="003437C2" w:rsidRDefault="003437C2">
      <w:pPr>
        <w:rPr>
          <w:b/>
          <w:bCs/>
          <w:sz w:val="32"/>
          <w:szCs w:val="32"/>
        </w:rPr>
      </w:pPr>
    </w:p>
    <w:p w14:paraId="4CAA4B85" w14:textId="1EA891DA" w:rsidR="00A211C2" w:rsidRPr="00C0159F" w:rsidRDefault="00C0159F">
      <w:pPr>
        <w:rPr>
          <w:b/>
          <w:bCs/>
        </w:rPr>
      </w:pPr>
      <w:r w:rsidRPr="00C0159F">
        <w:rPr>
          <w:b/>
          <w:bCs/>
        </w:rPr>
        <w:t>Start med at læse digtene højt i grupper</w:t>
      </w:r>
      <w:r>
        <w:rPr>
          <w:b/>
          <w:bCs/>
        </w:rPr>
        <w:t>. Svar dernæst på følgende spørgsmål:</w:t>
      </w:r>
    </w:p>
    <w:p w14:paraId="1A39C43D" w14:textId="77777777" w:rsidR="00C0159F" w:rsidRDefault="00C0159F"/>
    <w:p w14:paraId="482F5B0D" w14:textId="668385EE" w:rsidR="003437C2" w:rsidRDefault="003437C2" w:rsidP="00A211C2">
      <w:pPr>
        <w:pStyle w:val="Listeafsnit"/>
        <w:numPr>
          <w:ilvl w:val="0"/>
          <w:numId w:val="1"/>
        </w:numPr>
        <w:spacing w:line="276" w:lineRule="auto"/>
      </w:pPr>
      <w:r>
        <w:t xml:space="preserve">Hvilke temaer ser vi belyst i digtene? Lav semantiske felter for at underbygge temaerne. </w:t>
      </w:r>
      <w:r w:rsidRPr="003437C2">
        <w:rPr>
          <w:color w:val="00B050"/>
        </w:rPr>
        <w:t>(Mindst tre temaer)</w:t>
      </w:r>
      <w:r w:rsidR="00A211C2">
        <w:rPr>
          <w:color w:val="00B050"/>
        </w:rPr>
        <w:t>.</w:t>
      </w:r>
      <w:r w:rsidR="00A211C2">
        <w:rPr>
          <w:color w:val="00B050"/>
        </w:rPr>
        <w:br/>
      </w:r>
    </w:p>
    <w:p w14:paraId="5E5EF349" w14:textId="5EB5EFD3" w:rsidR="003437C2" w:rsidRPr="003437C2" w:rsidRDefault="003437C2" w:rsidP="00A211C2">
      <w:pPr>
        <w:pStyle w:val="Listeafsnit"/>
        <w:numPr>
          <w:ilvl w:val="0"/>
          <w:numId w:val="1"/>
        </w:numPr>
        <w:spacing w:line="276" w:lineRule="auto"/>
      </w:pPr>
      <w:r>
        <w:t>Læs dokumentet ”Digtets udsigelse og stemme”.</w:t>
      </w:r>
      <w:r>
        <w:br/>
        <w:t>Beskriv stemmen i digtene</w:t>
      </w:r>
      <w:r w:rsidR="00A211C2">
        <w:t xml:space="preserve"> (hjælp: brug tillægsord). Vis med</w:t>
      </w:r>
      <w:r>
        <w:t xml:space="preserve"> eksempler</w:t>
      </w:r>
      <w:r w:rsidR="00A211C2">
        <w:t>, hvor denne stemme særligt kommer til udtryk.</w:t>
      </w:r>
      <w:r>
        <w:t xml:space="preserve"> </w:t>
      </w:r>
      <w:r w:rsidRPr="003437C2">
        <w:rPr>
          <w:color w:val="00B050"/>
        </w:rPr>
        <w:t>(min. 2 eksempler)</w:t>
      </w:r>
      <w:r w:rsidR="00A211C2">
        <w:rPr>
          <w:color w:val="00B050"/>
        </w:rPr>
        <w:t>.</w:t>
      </w:r>
      <w:r w:rsidR="00A211C2">
        <w:rPr>
          <w:color w:val="00B050"/>
        </w:rPr>
        <w:br/>
      </w:r>
    </w:p>
    <w:p w14:paraId="42E51B08" w14:textId="04BE4EDE" w:rsidR="003437C2" w:rsidRDefault="003437C2" w:rsidP="00A211C2">
      <w:pPr>
        <w:pStyle w:val="Listeafsnit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3437C2">
        <w:rPr>
          <w:color w:val="000000" w:themeColor="text1"/>
        </w:rPr>
        <w:t>Analyser digtsamlingens titel: ”enhver kontakt efterlader spor”. Hvordan kan vi tolke betydningen af denne titel?</w:t>
      </w:r>
      <w:r>
        <w:rPr>
          <w:color w:val="000000" w:themeColor="text1"/>
        </w:rPr>
        <w:t xml:space="preserve"> </w:t>
      </w:r>
      <w:r w:rsidRPr="003437C2">
        <w:rPr>
          <w:color w:val="00B050"/>
        </w:rPr>
        <w:t>(Mindst 3 linjer)</w:t>
      </w:r>
      <w:r w:rsidR="00A211C2">
        <w:rPr>
          <w:color w:val="00B050"/>
        </w:rPr>
        <w:t>.</w:t>
      </w:r>
      <w:r w:rsidR="00A211C2">
        <w:rPr>
          <w:color w:val="00B050"/>
        </w:rPr>
        <w:br/>
      </w:r>
    </w:p>
    <w:p w14:paraId="6F080C14" w14:textId="13E44CA1" w:rsidR="003437C2" w:rsidRDefault="003437C2" w:rsidP="00A211C2">
      <w:pPr>
        <w:pStyle w:val="Listeafsnit"/>
        <w:numPr>
          <w:ilvl w:val="0"/>
          <w:numId w:val="1"/>
        </w:num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Skriv en fortolkning af uddraget af digtsamlingen. Hvilket indblik i politiets verden giver digtene os? </w:t>
      </w:r>
      <w:r w:rsidRPr="00A211C2">
        <w:rPr>
          <w:color w:val="00B050"/>
        </w:rPr>
        <w:t>(5-8 linjer)</w:t>
      </w:r>
      <w:r w:rsidR="00A211C2">
        <w:rPr>
          <w:color w:val="00B050"/>
        </w:rPr>
        <w:t>.</w:t>
      </w:r>
      <w:r w:rsidR="00A211C2">
        <w:rPr>
          <w:color w:val="00B050"/>
        </w:rPr>
        <w:br/>
      </w:r>
    </w:p>
    <w:p w14:paraId="6E0DDB2F" w14:textId="525E05E4" w:rsidR="003437C2" w:rsidRDefault="003437C2" w:rsidP="00A211C2">
      <w:pPr>
        <w:pStyle w:val="Listeafsnit"/>
        <w:numPr>
          <w:ilvl w:val="0"/>
          <w:numId w:val="1"/>
        </w:num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Skriv en perspektivering til dokumentaren ”De usårlige betjente”, som vi så i starten af forløbet. Overvej hvordan de to genrer rammer modtageren forskelligt. Hvad kan en digtsamling, som en dokumentar ikke kan, og omvendt? </w:t>
      </w:r>
      <w:r w:rsidRPr="00A211C2">
        <w:rPr>
          <w:color w:val="00B050"/>
        </w:rPr>
        <w:t>(</w:t>
      </w:r>
      <w:r w:rsidR="00A211C2" w:rsidRPr="00A211C2">
        <w:rPr>
          <w:color w:val="00B050"/>
        </w:rPr>
        <w:t>10-15 linjer).</w:t>
      </w:r>
    </w:p>
    <w:p w14:paraId="4E233E2F" w14:textId="77777777" w:rsidR="00A211C2" w:rsidRDefault="00A211C2" w:rsidP="00A211C2">
      <w:pPr>
        <w:rPr>
          <w:color w:val="000000" w:themeColor="text1"/>
        </w:rPr>
      </w:pPr>
    </w:p>
    <w:p w14:paraId="0653BC2A" w14:textId="77777777" w:rsidR="00A211C2" w:rsidRDefault="00A211C2" w:rsidP="00A211C2"/>
    <w:sectPr w:rsidR="00A211C2" w:rsidSect="009962D4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A03B7"/>
    <w:multiLevelType w:val="hybridMultilevel"/>
    <w:tmpl w:val="6498789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8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C2"/>
    <w:rsid w:val="001C1174"/>
    <w:rsid w:val="001F5106"/>
    <w:rsid w:val="003437C2"/>
    <w:rsid w:val="00563B12"/>
    <w:rsid w:val="005806AA"/>
    <w:rsid w:val="007E4441"/>
    <w:rsid w:val="009962D4"/>
    <w:rsid w:val="009F736B"/>
    <w:rsid w:val="00A211C2"/>
    <w:rsid w:val="00A95265"/>
    <w:rsid w:val="00C0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C10379"/>
  <w15:chartTrackingRefBased/>
  <w15:docId w15:val="{1AB5433D-D5DB-314A-B6C1-ADFCD11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437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437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437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437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437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437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437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437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437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437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437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437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437C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437C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437C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437C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437C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437C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437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43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437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43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437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437C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437C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437C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437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437C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437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33D614-6FD0-46AD-B5B6-738F24D51FBB}"/>
</file>

<file path=customXml/itemProps2.xml><?xml version="1.0" encoding="utf-8"?>
<ds:datastoreItem xmlns:ds="http://schemas.openxmlformats.org/officeDocument/2006/customXml" ds:itemID="{0D572145-91A6-4554-972B-D84914E109CC}"/>
</file>

<file path=customXml/itemProps3.xml><?xml version="1.0" encoding="utf-8"?>
<ds:datastoreItem xmlns:ds="http://schemas.openxmlformats.org/officeDocument/2006/customXml" ds:itemID="{DE9BABA5-75DE-450B-8650-25F5010B74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Lerche (FGCLE - Undervisere - FR - FG)</dc:creator>
  <cp:keywords/>
  <dc:description/>
  <cp:lastModifiedBy>Caroline Lerche (FGCLE - Undervisere - FR - FG)</cp:lastModifiedBy>
  <cp:revision>2</cp:revision>
  <dcterms:created xsi:type="dcterms:W3CDTF">2025-03-11T19:57:00Z</dcterms:created>
  <dcterms:modified xsi:type="dcterms:W3CDTF">2025-03-11T20:15:00Z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